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82" w:rsidRPr="00FF2A46" w:rsidRDefault="00B11982" w:rsidP="00C26D65">
      <w:pPr>
        <w:pStyle w:val="a3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>Министерство социальной политики Свердловской области</w:t>
      </w:r>
    </w:p>
    <w:p w:rsidR="00B11982" w:rsidRPr="00FF2A46" w:rsidRDefault="00B11982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EA5E2E" w:rsidRPr="00FF2A46" w:rsidRDefault="00B11982" w:rsidP="00C26D65">
      <w:pPr>
        <w:pStyle w:val="a3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 xml:space="preserve">Государственное автономное учреждение </w:t>
      </w:r>
    </w:p>
    <w:p w:rsidR="00BA41E8" w:rsidRPr="00FF2A46" w:rsidRDefault="005D017E" w:rsidP="00C26D65">
      <w:pPr>
        <w:pStyle w:val="a3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>«Областной центр реабилитации инвалидов»</w:t>
      </w:r>
    </w:p>
    <w:p w:rsidR="00270080" w:rsidRPr="00FF2A46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EA5E2E" w:rsidRPr="00FF2A46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 xml:space="preserve">Автономная некоммерческая организация  </w:t>
      </w:r>
    </w:p>
    <w:p w:rsidR="00270080" w:rsidRPr="00FF2A46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 xml:space="preserve">«Уральский </w:t>
      </w:r>
      <w:r w:rsidR="00EA5E2E" w:rsidRPr="00FF2A46">
        <w:rPr>
          <w:color w:val="auto"/>
          <w:sz w:val="24"/>
          <w:szCs w:val="24"/>
        </w:rPr>
        <w:t>ц</w:t>
      </w:r>
      <w:r w:rsidRPr="00FF2A46">
        <w:rPr>
          <w:color w:val="auto"/>
          <w:sz w:val="24"/>
          <w:szCs w:val="24"/>
        </w:rPr>
        <w:t>ентр комплексной реабилитации»</w:t>
      </w: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11982" w:rsidRPr="00FF2A46" w:rsidRDefault="00B11982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A41E8" w:rsidRPr="00C2107E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C2107E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C2107E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C2107E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C2107E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  <w:r w:rsidRPr="005131F5">
        <w:rPr>
          <w:color w:val="auto"/>
          <w:sz w:val="28"/>
          <w:szCs w:val="28"/>
        </w:rPr>
        <w:t>МЕТОДИЧЕСКИЕ РЕКОМЕНДАЦИИ</w:t>
      </w: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</w:p>
    <w:p w:rsidR="00270080" w:rsidRPr="005131F5" w:rsidRDefault="00270080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  <w:r w:rsidRPr="005131F5">
        <w:rPr>
          <w:color w:val="auto"/>
          <w:sz w:val="28"/>
          <w:szCs w:val="28"/>
        </w:rPr>
        <w:t>« МЕТОДЫ ИЗУЧЕНИЯ И Д</w:t>
      </w:r>
      <w:r w:rsidR="00320DF0" w:rsidRPr="005131F5">
        <w:rPr>
          <w:color w:val="auto"/>
          <w:sz w:val="28"/>
          <w:szCs w:val="28"/>
        </w:rPr>
        <w:t>И</w:t>
      </w:r>
      <w:r w:rsidRPr="005131F5">
        <w:rPr>
          <w:color w:val="auto"/>
          <w:sz w:val="28"/>
          <w:szCs w:val="28"/>
        </w:rPr>
        <w:t>АГНОСТИКИ</w:t>
      </w: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  <w:r w:rsidRPr="005131F5">
        <w:rPr>
          <w:color w:val="auto"/>
          <w:sz w:val="28"/>
          <w:szCs w:val="28"/>
        </w:rPr>
        <w:t xml:space="preserve"> ПОТРЕБНОСТЕЙ </w:t>
      </w:r>
      <w:r w:rsidR="00270080" w:rsidRPr="005131F5">
        <w:rPr>
          <w:color w:val="auto"/>
          <w:sz w:val="28"/>
          <w:szCs w:val="28"/>
        </w:rPr>
        <w:t>И МОТИВОВ</w:t>
      </w: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  <w:r w:rsidRPr="005131F5">
        <w:rPr>
          <w:color w:val="auto"/>
          <w:sz w:val="28"/>
          <w:szCs w:val="28"/>
        </w:rPr>
        <w:t>ИНВАЛИДОВ</w:t>
      </w:r>
      <w:r w:rsidR="00270080" w:rsidRPr="005131F5">
        <w:rPr>
          <w:color w:val="auto"/>
          <w:sz w:val="28"/>
          <w:szCs w:val="28"/>
        </w:rPr>
        <w:t>»</w:t>
      </w: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8"/>
          <w:szCs w:val="28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5131F5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270080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>Е</w:t>
      </w:r>
      <w:r w:rsidR="005D017E" w:rsidRPr="00FF2A46">
        <w:rPr>
          <w:color w:val="auto"/>
          <w:sz w:val="24"/>
          <w:szCs w:val="24"/>
        </w:rPr>
        <w:t>катеринбург 2016</w:t>
      </w:r>
    </w:p>
    <w:p w:rsidR="00BA41E8" w:rsidRPr="00FF2A46" w:rsidRDefault="00BA41E8" w:rsidP="00DC4642">
      <w:pPr>
        <w:pStyle w:val="a3"/>
        <w:shd w:val="clear" w:color="auto" w:fill="auto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DC4642">
      <w:pPr>
        <w:pStyle w:val="a3"/>
        <w:shd w:val="clear" w:color="auto" w:fill="auto"/>
        <w:ind w:left="-426" w:firstLine="568"/>
        <w:jc w:val="left"/>
        <w:rPr>
          <w:color w:val="auto"/>
          <w:sz w:val="24"/>
          <w:szCs w:val="24"/>
        </w:rPr>
      </w:pPr>
    </w:p>
    <w:p w:rsidR="00BA41E8" w:rsidRPr="00FF2A46" w:rsidRDefault="005D017E" w:rsidP="00DC4642">
      <w:pPr>
        <w:pStyle w:val="a3"/>
        <w:shd w:val="clear" w:color="auto" w:fill="auto"/>
        <w:ind w:left="142" w:firstLine="567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>«</w:t>
      </w:r>
      <w:r w:rsidR="00BA41E8" w:rsidRPr="00FF2A46">
        <w:rPr>
          <w:b w:val="0"/>
          <w:color w:val="auto"/>
          <w:sz w:val="24"/>
          <w:szCs w:val="24"/>
        </w:rPr>
        <w:t>Методические рекомендации по выявлению потребностей инвалидов Свердловской области</w:t>
      </w:r>
      <w:r w:rsidRPr="00FF2A46">
        <w:rPr>
          <w:b w:val="0"/>
          <w:color w:val="auto"/>
          <w:sz w:val="24"/>
          <w:szCs w:val="24"/>
        </w:rPr>
        <w:t>» включают</w:t>
      </w:r>
      <w:r w:rsidR="00354006" w:rsidRPr="00FF2A46">
        <w:rPr>
          <w:b w:val="0"/>
          <w:color w:val="auto"/>
          <w:sz w:val="24"/>
          <w:szCs w:val="24"/>
        </w:rPr>
        <w:t xml:space="preserve"> нормативную правовую базу для определения потребностей инвалида, в том числе ребенка-инвалида, теоретическое обоснование понятия «потребности»,</w:t>
      </w:r>
      <w:r w:rsidRPr="00FF2A46">
        <w:rPr>
          <w:b w:val="0"/>
          <w:color w:val="auto"/>
          <w:sz w:val="24"/>
          <w:szCs w:val="24"/>
        </w:rPr>
        <w:t xml:space="preserve"> психодиагностические методики для определения потребностной сферы инвалидов Свердловской области. Каждая методика представляет собой теоретическое описание диагностируемых показателей, инструкцию к выполнению тестового задания, сам опросник, эталоны ответов, интерпретацию полученных результатов. В Приложении к данным методическим рекомендациям даны сами опросники для проведения психодиагностических процедур с </w:t>
      </w:r>
      <w:r w:rsidR="00BF19D0">
        <w:rPr>
          <w:b w:val="0"/>
          <w:color w:val="auto"/>
          <w:sz w:val="24"/>
          <w:szCs w:val="24"/>
        </w:rPr>
        <w:t>инвалидам</w:t>
      </w:r>
      <w:r w:rsidRPr="00FF2A46">
        <w:rPr>
          <w:b w:val="0"/>
          <w:color w:val="auto"/>
          <w:sz w:val="24"/>
          <w:szCs w:val="24"/>
        </w:rPr>
        <w:t>и. Предлагаемые методические рекомендации предназначены для специалистов, в первую очередь, психологов, прошедших профессиональную подготовку специалистов по социальной работе, социальных педагогов, а также будут интересны всем специалистам в области реабилитации и абилитации инвалидов.</w:t>
      </w:r>
    </w:p>
    <w:p w:rsidR="005D017E" w:rsidRPr="00FF2A46" w:rsidRDefault="005D017E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</w:p>
    <w:p w:rsidR="005D017E" w:rsidRPr="00FF2A46" w:rsidRDefault="005D017E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</w:p>
    <w:p w:rsidR="00270080" w:rsidRPr="00FF2A46" w:rsidRDefault="005D017E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>Составители</w:t>
      </w:r>
      <w:r w:rsidRPr="00FF2A46">
        <w:rPr>
          <w:b w:val="0"/>
          <w:color w:val="auto"/>
          <w:sz w:val="24"/>
          <w:szCs w:val="24"/>
        </w:rPr>
        <w:t>:</w:t>
      </w:r>
      <w:r w:rsidR="00270080" w:rsidRPr="00FF2A46">
        <w:rPr>
          <w:b w:val="0"/>
          <w:color w:val="auto"/>
          <w:sz w:val="24"/>
          <w:szCs w:val="24"/>
        </w:rPr>
        <w:t xml:space="preserve"> </w:t>
      </w:r>
    </w:p>
    <w:p w:rsidR="000B77A3" w:rsidRDefault="008B5D57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 xml:space="preserve">Рогачева Т.В. </w:t>
      </w:r>
      <w:r w:rsidR="003F5B2D" w:rsidRPr="00FF2A46">
        <w:rPr>
          <w:b w:val="0"/>
          <w:color w:val="auto"/>
          <w:sz w:val="24"/>
          <w:szCs w:val="24"/>
        </w:rPr>
        <w:t>–</w:t>
      </w:r>
      <w:r w:rsidRPr="00FF2A46">
        <w:rPr>
          <w:b w:val="0"/>
          <w:color w:val="auto"/>
          <w:sz w:val="24"/>
          <w:szCs w:val="24"/>
        </w:rPr>
        <w:t xml:space="preserve"> </w:t>
      </w:r>
      <w:r w:rsidR="00270080" w:rsidRPr="00FF2A46">
        <w:rPr>
          <w:b w:val="0"/>
          <w:color w:val="auto"/>
          <w:sz w:val="24"/>
          <w:szCs w:val="24"/>
        </w:rPr>
        <w:t xml:space="preserve">Директор АНО «Уральский центр комплексной реабилитации», </w:t>
      </w:r>
    </w:p>
    <w:p w:rsidR="008B5D57" w:rsidRPr="00FF2A46" w:rsidRDefault="00270080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>д.психол.н.</w:t>
      </w:r>
    </w:p>
    <w:p w:rsidR="000B77A3" w:rsidRDefault="008B5D57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 xml:space="preserve">Тимофеева И.В. </w:t>
      </w:r>
      <w:r w:rsidR="003F5B2D" w:rsidRPr="00FF2A46">
        <w:rPr>
          <w:b w:val="0"/>
          <w:color w:val="auto"/>
          <w:sz w:val="24"/>
          <w:szCs w:val="24"/>
        </w:rPr>
        <w:t>–</w:t>
      </w:r>
      <w:r w:rsidRPr="00FF2A46">
        <w:rPr>
          <w:b w:val="0"/>
          <w:color w:val="auto"/>
          <w:sz w:val="24"/>
          <w:szCs w:val="24"/>
        </w:rPr>
        <w:t xml:space="preserve"> доцент кафедры теории и методики адаптивной физической культуры</w:t>
      </w:r>
      <w:r w:rsidR="00270080" w:rsidRPr="00FF2A46">
        <w:rPr>
          <w:b w:val="0"/>
          <w:color w:val="auto"/>
          <w:sz w:val="24"/>
          <w:szCs w:val="24"/>
        </w:rPr>
        <w:t xml:space="preserve"> </w:t>
      </w:r>
    </w:p>
    <w:p w:rsidR="000B77A3" w:rsidRDefault="008B5D57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>Ф</w:t>
      </w:r>
      <w:r w:rsidR="00FB3718" w:rsidRPr="00FF2A46">
        <w:rPr>
          <w:b w:val="0"/>
          <w:color w:val="auto"/>
          <w:sz w:val="24"/>
          <w:szCs w:val="24"/>
        </w:rPr>
        <w:t xml:space="preserve">едерального </w:t>
      </w:r>
      <w:r w:rsidRPr="00FF2A46">
        <w:rPr>
          <w:b w:val="0"/>
          <w:color w:val="auto"/>
          <w:sz w:val="24"/>
          <w:szCs w:val="24"/>
        </w:rPr>
        <w:t>Г</w:t>
      </w:r>
      <w:r w:rsidR="00FB3718" w:rsidRPr="00FF2A46">
        <w:rPr>
          <w:b w:val="0"/>
          <w:color w:val="auto"/>
          <w:sz w:val="24"/>
          <w:szCs w:val="24"/>
        </w:rPr>
        <w:t xml:space="preserve">осударственного бюджетного образовательного учреждения высшего </w:t>
      </w:r>
    </w:p>
    <w:p w:rsidR="00131A85" w:rsidRPr="00FF2A46" w:rsidRDefault="00FB3718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>образования</w:t>
      </w:r>
      <w:r w:rsidR="008B5D57" w:rsidRPr="00FF2A46">
        <w:rPr>
          <w:b w:val="0"/>
          <w:color w:val="auto"/>
          <w:sz w:val="24"/>
          <w:szCs w:val="24"/>
        </w:rPr>
        <w:t xml:space="preserve"> «Урал</w:t>
      </w:r>
      <w:r w:rsidRPr="00FF2A46">
        <w:rPr>
          <w:b w:val="0"/>
          <w:color w:val="auto"/>
          <w:sz w:val="24"/>
          <w:szCs w:val="24"/>
        </w:rPr>
        <w:t>ьский государственный университет физической культуры</w:t>
      </w:r>
      <w:r w:rsidR="008B5D57" w:rsidRPr="00FF2A46">
        <w:rPr>
          <w:b w:val="0"/>
          <w:color w:val="auto"/>
          <w:sz w:val="24"/>
          <w:szCs w:val="24"/>
        </w:rPr>
        <w:t>»</w:t>
      </w:r>
      <w:r w:rsidR="00842BC4" w:rsidRPr="00FF2A46">
        <w:rPr>
          <w:b w:val="0"/>
          <w:color w:val="auto"/>
          <w:sz w:val="24"/>
          <w:szCs w:val="24"/>
        </w:rPr>
        <w:t>, к.пед.н.</w:t>
      </w:r>
    </w:p>
    <w:p w:rsidR="00131A85" w:rsidRPr="00FF2A46" w:rsidRDefault="00131A85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 xml:space="preserve"> </w:t>
      </w:r>
    </w:p>
    <w:p w:rsidR="005D017E" w:rsidRPr="00FF2A46" w:rsidRDefault="00270080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 xml:space="preserve"> </w:t>
      </w:r>
    </w:p>
    <w:p w:rsidR="00270080" w:rsidRPr="00FF2A46" w:rsidRDefault="00270080" w:rsidP="00DC4642">
      <w:pPr>
        <w:pStyle w:val="a3"/>
        <w:shd w:val="clear" w:color="auto" w:fill="auto"/>
        <w:ind w:left="-426" w:firstLine="568"/>
        <w:jc w:val="both"/>
        <w:rPr>
          <w:b w:val="0"/>
          <w:color w:val="auto"/>
          <w:sz w:val="24"/>
          <w:szCs w:val="24"/>
        </w:rPr>
      </w:pPr>
    </w:p>
    <w:p w:rsidR="005D017E" w:rsidRPr="00FF2A46" w:rsidRDefault="005D017E" w:rsidP="00DC4642">
      <w:pPr>
        <w:pStyle w:val="a3"/>
        <w:shd w:val="clear" w:color="auto" w:fill="auto"/>
        <w:ind w:left="-426" w:firstLine="568"/>
        <w:jc w:val="both"/>
        <w:rPr>
          <w:color w:val="auto"/>
          <w:sz w:val="24"/>
          <w:szCs w:val="24"/>
        </w:rPr>
      </w:pPr>
      <w:r w:rsidRPr="00FF2A46">
        <w:rPr>
          <w:color w:val="auto"/>
          <w:sz w:val="24"/>
          <w:szCs w:val="24"/>
        </w:rPr>
        <w:t>Рецензент</w:t>
      </w:r>
      <w:r w:rsidR="004F4004">
        <w:rPr>
          <w:color w:val="auto"/>
          <w:sz w:val="24"/>
          <w:szCs w:val="24"/>
        </w:rPr>
        <w:t>ы</w:t>
      </w:r>
      <w:r w:rsidRPr="00FF2A46">
        <w:rPr>
          <w:color w:val="auto"/>
          <w:sz w:val="24"/>
          <w:szCs w:val="24"/>
        </w:rPr>
        <w:t xml:space="preserve">: </w:t>
      </w:r>
    </w:p>
    <w:p w:rsidR="000B77A3" w:rsidRDefault="00310256" w:rsidP="00DC4642">
      <w:pPr>
        <w:ind w:left="-426" w:firstLine="568"/>
        <w:rPr>
          <w:shd w:val="clear" w:color="auto" w:fill="FFFFFF"/>
        </w:rPr>
      </w:pPr>
      <w:r w:rsidRPr="00FF2A46">
        <w:t>Исаева Е.Р.</w:t>
      </w:r>
      <w:r w:rsidR="00C00C01" w:rsidRPr="00FF2A46">
        <w:t xml:space="preserve"> </w:t>
      </w:r>
      <w:r w:rsidR="003F5B2D" w:rsidRPr="00FF2A46">
        <w:t>–</w:t>
      </w:r>
      <w:r w:rsidR="005D017E" w:rsidRPr="00FF2A46">
        <w:t xml:space="preserve"> заведующая кафедрой</w:t>
      </w:r>
      <w:r w:rsidR="005D017E" w:rsidRPr="00FF2A46">
        <w:rPr>
          <w:shd w:val="clear" w:color="auto" w:fill="FFFFFF"/>
        </w:rPr>
        <w:t xml:space="preserve"> общей и клинической психологии</w:t>
      </w:r>
      <w:r w:rsidRPr="00FF2A46">
        <w:rPr>
          <w:shd w:val="clear" w:color="auto" w:fill="FFFFFF"/>
        </w:rPr>
        <w:t xml:space="preserve"> Первого Санкт-</w:t>
      </w:r>
    </w:p>
    <w:p w:rsidR="005D017E" w:rsidRPr="00FF2A46" w:rsidRDefault="00310256" w:rsidP="00DC4642">
      <w:pPr>
        <w:ind w:left="142"/>
        <w:rPr>
          <w:color w:val="FFFFFF"/>
        </w:rPr>
      </w:pPr>
      <w:r w:rsidRPr="00FF2A46">
        <w:rPr>
          <w:shd w:val="clear" w:color="auto" w:fill="FFFFFF"/>
        </w:rPr>
        <w:t xml:space="preserve">Петербургского государственного медицинского университета им.  </w:t>
      </w:r>
      <w:r w:rsidR="000B77A3">
        <w:rPr>
          <w:shd w:val="clear" w:color="auto" w:fill="FFFFFF"/>
        </w:rPr>
        <w:t>а</w:t>
      </w:r>
      <w:r w:rsidRPr="00FF2A46">
        <w:rPr>
          <w:shd w:val="clear" w:color="auto" w:fill="FFFFFF"/>
        </w:rPr>
        <w:t>кад</w:t>
      </w:r>
      <w:r w:rsidR="000B77A3">
        <w:rPr>
          <w:shd w:val="clear" w:color="auto" w:fill="FFFFFF"/>
        </w:rPr>
        <w:t xml:space="preserve">емика </w:t>
      </w:r>
      <w:r w:rsidRPr="00FF2A46">
        <w:rPr>
          <w:shd w:val="clear" w:color="auto" w:fill="FFFFFF"/>
        </w:rPr>
        <w:t>И.П.Павлова</w:t>
      </w:r>
      <w:r w:rsidR="00C00C01" w:rsidRPr="00FF2A46">
        <w:rPr>
          <w:shd w:val="clear" w:color="auto" w:fill="FFFFFF"/>
        </w:rPr>
        <w:t>,</w:t>
      </w:r>
      <w:r w:rsidR="003F5B2D" w:rsidRPr="003F5B2D">
        <w:rPr>
          <w:rStyle w:val="apple-converted-space"/>
          <w:color w:val="000000"/>
        </w:rPr>
        <w:t xml:space="preserve"> </w:t>
      </w:r>
      <w:r w:rsidR="00C00C01" w:rsidRPr="00FF2A46">
        <w:t>доктор психологических наук</w:t>
      </w:r>
    </w:p>
    <w:p w:rsidR="005D017E" w:rsidRPr="00FF2A46" w:rsidRDefault="00C00C01" w:rsidP="003F5B2D">
      <w:pPr>
        <w:pStyle w:val="a3"/>
        <w:ind w:left="142"/>
        <w:jc w:val="both"/>
        <w:rPr>
          <w:b w:val="0"/>
          <w:color w:val="auto"/>
          <w:sz w:val="24"/>
          <w:szCs w:val="24"/>
        </w:rPr>
      </w:pPr>
      <w:r w:rsidRPr="00FF2A46">
        <w:rPr>
          <w:b w:val="0"/>
          <w:color w:val="auto"/>
          <w:sz w:val="24"/>
          <w:szCs w:val="24"/>
        </w:rPr>
        <w:t xml:space="preserve">Маликова Н.Н. </w:t>
      </w:r>
      <w:r w:rsidR="003F5B2D" w:rsidRPr="00FF2A46">
        <w:rPr>
          <w:b w:val="0"/>
          <w:color w:val="auto"/>
          <w:sz w:val="24"/>
          <w:szCs w:val="24"/>
        </w:rPr>
        <w:t>–</w:t>
      </w:r>
      <w:r w:rsidRPr="00FF2A46">
        <w:rPr>
          <w:b w:val="0"/>
          <w:color w:val="auto"/>
          <w:sz w:val="24"/>
          <w:szCs w:val="24"/>
        </w:rPr>
        <w:t xml:space="preserve"> директор центра социальных технологий «Оптима», кандидат философских наук</w:t>
      </w: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BA41E8" w:rsidRPr="00FF2A46" w:rsidRDefault="00BA41E8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5131F5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5131F5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4E5C03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4F4004" w:rsidRPr="004E5C03" w:rsidRDefault="004F4004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4F4004" w:rsidRPr="004E5C03" w:rsidRDefault="004F4004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F2A46" w:rsidRDefault="0031025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310256" w:rsidRPr="00F03D32" w:rsidRDefault="00F03D32" w:rsidP="00C26D65">
      <w:pPr>
        <w:pStyle w:val="a3"/>
        <w:ind w:left="-426" w:firstLine="568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  <w:t>C</w:t>
      </w:r>
      <w:r>
        <w:rPr>
          <w:color w:val="auto"/>
          <w:sz w:val="24"/>
          <w:szCs w:val="24"/>
        </w:rPr>
        <w:t>одержание</w:t>
      </w:r>
    </w:p>
    <w:p w:rsidR="00270080" w:rsidRPr="00FF2A46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7087"/>
        <w:gridCol w:w="1843"/>
      </w:tblGrid>
      <w:tr w:rsidR="00270080" w:rsidRPr="00FF2A46" w:rsidTr="00DC4642">
        <w:tc>
          <w:tcPr>
            <w:tcW w:w="710" w:type="dxa"/>
            <w:shd w:val="clear" w:color="auto" w:fill="auto"/>
          </w:tcPr>
          <w:p w:rsidR="00270080" w:rsidRPr="00C67C67" w:rsidRDefault="00270080" w:rsidP="00FA6FDD">
            <w:pPr>
              <w:pStyle w:val="a3"/>
              <w:numPr>
                <w:ilvl w:val="0"/>
                <w:numId w:val="29"/>
              </w:numPr>
              <w:shd w:val="clear" w:color="auto" w:fill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F19D0" w:rsidRPr="006D39B1" w:rsidRDefault="00C67C67" w:rsidP="00BF19D0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Область применения</w:t>
            </w:r>
          </w:p>
          <w:p w:rsidR="00C67C67" w:rsidRPr="006D39B1" w:rsidRDefault="00C67C67" w:rsidP="00BF19D0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70080" w:rsidRPr="00FF2A46" w:rsidRDefault="00C67C67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FF2A46" w:rsidRDefault="00C67C67" w:rsidP="005131F5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F2A46">
              <w:rPr>
                <w:b w:val="0"/>
                <w:color w:val="auto"/>
                <w:sz w:val="24"/>
                <w:szCs w:val="24"/>
                <w:lang w:val="en-US"/>
              </w:rPr>
              <w:t>II</w:t>
            </w:r>
          </w:p>
          <w:p w:rsidR="00C67C67" w:rsidRPr="00FF2A46" w:rsidRDefault="00C67C67" w:rsidP="00CB247F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shd w:val="clear" w:color="auto" w:fill="auto"/>
          </w:tcPr>
          <w:p w:rsidR="00C67C67" w:rsidRPr="006D39B1" w:rsidRDefault="00C67C67" w:rsidP="003778FC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Нормативн</w:t>
            </w:r>
            <w:r w:rsidR="003778FC" w:rsidRPr="006D39B1">
              <w:rPr>
                <w:color w:val="auto"/>
                <w:sz w:val="24"/>
                <w:szCs w:val="24"/>
              </w:rPr>
              <w:t>ые правовые основания понятия «потребности инвалидов»</w:t>
            </w:r>
          </w:p>
        </w:tc>
        <w:tc>
          <w:tcPr>
            <w:tcW w:w="1843" w:type="dxa"/>
            <w:shd w:val="clear" w:color="auto" w:fill="auto"/>
          </w:tcPr>
          <w:p w:rsidR="003778FC" w:rsidRDefault="003778FC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Pr="0003291A" w:rsidRDefault="0003291A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FF2A46" w:rsidRDefault="00C67C67" w:rsidP="005131F5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F2A46">
              <w:rPr>
                <w:b w:val="0"/>
                <w:color w:val="auto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7" w:type="dxa"/>
            <w:shd w:val="clear" w:color="auto" w:fill="auto"/>
          </w:tcPr>
          <w:p w:rsidR="00C67C67" w:rsidRPr="006D39B1" w:rsidRDefault="00100E67" w:rsidP="00C00C01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Термины, определения и сокращения</w:t>
            </w:r>
          </w:p>
          <w:p w:rsidR="00100E67" w:rsidRPr="006D39B1" w:rsidRDefault="00100E67" w:rsidP="00C00C01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7C67" w:rsidRPr="0003291A" w:rsidRDefault="0003291A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6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FF2A46" w:rsidRDefault="00100E67" w:rsidP="005131F5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 w:rsidRPr="00FF2A46">
              <w:rPr>
                <w:b w:val="0"/>
                <w:color w:val="auto"/>
                <w:sz w:val="24"/>
                <w:szCs w:val="24"/>
                <w:lang w:val="en-US"/>
              </w:rPr>
              <w:t>IV</w:t>
            </w:r>
          </w:p>
        </w:tc>
        <w:tc>
          <w:tcPr>
            <w:tcW w:w="7087" w:type="dxa"/>
            <w:shd w:val="clear" w:color="auto" w:fill="auto"/>
          </w:tcPr>
          <w:p w:rsidR="00C67C67" w:rsidRPr="006D39B1" w:rsidRDefault="003778FC" w:rsidP="005131F5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Общие положения</w:t>
            </w:r>
          </w:p>
          <w:p w:rsidR="00C67C67" w:rsidRPr="006D39B1" w:rsidRDefault="00C67C67" w:rsidP="005131F5">
            <w:pPr>
              <w:pStyle w:val="a3"/>
              <w:shd w:val="clear" w:color="auto" w:fill="auto"/>
              <w:ind w:left="34" w:hanging="34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7C67" w:rsidRPr="0003291A" w:rsidRDefault="0003291A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7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FF2A46" w:rsidRDefault="00100E67" w:rsidP="00CB247F">
            <w:pPr>
              <w:pStyle w:val="a3"/>
              <w:shd w:val="clear" w:color="auto" w:fill="auto"/>
              <w:ind w:left="-426" w:right="-108" w:firstLine="426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V</w:t>
            </w:r>
          </w:p>
        </w:tc>
        <w:tc>
          <w:tcPr>
            <w:tcW w:w="7087" w:type="dxa"/>
            <w:shd w:val="clear" w:color="auto" w:fill="auto"/>
          </w:tcPr>
          <w:p w:rsidR="00C67C67" w:rsidRPr="006D39B1" w:rsidRDefault="00C67C67" w:rsidP="00C00C01">
            <w:pPr>
              <w:pStyle w:val="3"/>
              <w:shd w:val="clear" w:color="auto" w:fill="FFFFFF"/>
              <w:spacing w:before="0"/>
              <w:ind w:left="34" w:hanging="34"/>
              <w:outlineLvl w:val="2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6D3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Теоретическое обоснование проблемы потребностей </w:t>
            </w:r>
          </w:p>
          <w:p w:rsidR="00C67C67" w:rsidRPr="00FF2A46" w:rsidRDefault="00C67C67" w:rsidP="00C00C01">
            <w:pPr>
              <w:pStyle w:val="3"/>
              <w:shd w:val="clear" w:color="auto" w:fill="FFFFFF"/>
              <w:spacing w:before="0"/>
              <w:ind w:left="34" w:hanging="34"/>
              <w:outlineLvl w:val="2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6D39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 мотивов инвалидов</w:t>
            </w:r>
            <w:r w:rsidRPr="00FF2A46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:</w:t>
            </w:r>
          </w:p>
          <w:p w:rsidR="00C67C67" w:rsidRPr="00FF2A46" w:rsidRDefault="00C67C67" w:rsidP="002A11A2">
            <w:r w:rsidRPr="00FF2A46">
              <w:t>Понятие «потребности» в современном научном дискурсе</w:t>
            </w:r>
          </w:p>
          <w:p w:rsidR="00C67C67" w:rsidRPr="00FF2A46" w:rsidRDefault="00C67C67" w:rsidP="002A11A2">
            <w:r w:rsidRPr="00FF2A46">
              <w:t>Классификации потребностей</w:t>
            </w:r>
          </w:p>
          <w:p w:rsidR="00C67C67" w:rsidRPr="00FF2A46" w:rsidRDefault="00C67C67" w:rsidP="002A11A2">
            <w:r w:rsidRPr="00FF2A46">
              <w:t>Структура потребности</w:t>
            </w:r>
          </w:p>
          <w:p w:rsidR="00C67C67" w:rsidRDefault="00C67C67" w:rsidP="002A11A2">
            <w:r w:rsidRPr="00FF2A46">
              <w:t>Удовлетворение потребностей инвалидов</w:t>
            </w:r>
          </w:p>
          <w:p w:rsidR="00C67C67" w:rsidRPr="00FF2A46" w:rsidRDefault="00C67C67" w:rsidP="002A11A2"/>
        </w:tc>
        <w:tc>
          <w:tcPr>
            <w:tcW w:w="1843" w:type="dxa"/>
            <w:shd w:val="clear" w:color="auto" w:fill="auto"/>
          </w:tcPr>
          <w:p w:rsidR="00C67C67" w:rsidRDefault="00D00DE8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8</w:t>
            </w:r>
          </w:p>
          <w:p w:rsidR="00C67C67" w:rsidRDefault="00C67C67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Pr="0003291A" w:rsidRDefault="0003291A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8</w:t>
            </w:r>
          </w:p>
          <w:p w:rsidR="00C67C67" w:rsidRPr="00D00DE8" w:rsidRDefault="00D00DE8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10</w:t>
            </w:r>
          </w:p>
          <w:p w:rsidR="00C67C67" w:rsidRPr="0003291A" w:rsidRDefault="00C67C67" w:rsidP="00FB371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03291A">
              <w:rPr>
                <w:b w:val="0"/>
                <w:color w:val="auto"/>
                <w:sz w:val="24"/>
                <w:szCs w:val="24"/>
                <w:lang w:val="en-US"/>
              </w:rPr>
              <w:t>5</w:t>
            </w:r>
          </w:p>
          <w:p w:rsidR="00C67C67" w:rsidRPr="0003291A" w:rsidRDefault="00C67C67" w:rsidP="00D00DE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1</w:t>
            </w:r>
            <w:r w:rsidR="00D00DE8">
              <w:rPr>
                <w:b w:val="0"/>
                <w:color w:val="auto"/>
                <w:sz w:val="24"/>
                <w:szCs w:val="24"/>
              </w:rPr>
              <w:t>7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FF2A46" w:rsidRDefault="00100E67" w:rsidP="00BF19D0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VI</w:t>
            </w:r>
          </w:p>
        </w:tc>
        <w:tc>
          <w:tcPr>
            <w:tcW w:w="7087" w:type="dxa"/>
            <w:shd w:val="clear" w:color="auto" w:fill="auto"/>
          </w:tcPr>
          <w:p w:rsidR="00C67C67" w:rsidRPr="00FF2A46" w:rsidRDefault="00C67C67" w:rsidP="00C00C01">
            <w:pPr>
              <w:pStyle w:val="a3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Обоснование методов изучения и диагностики потребностей и мотивов</w:t>
            </w:r>
            <w:r w:rsidRPr="00FF2A46">
              <w:rPr>
                <w:b w:val="0"/>
                <w:color w:val="auto"/>
                <w:sz w:val="24"/>
                <w:szCs w:val="24"/>
              </w:rPr>
              <w:t>:</w:t>
            </w:r>
          </w:p>
          <w:p w:rsidR="00C67C67" w:rsidRPr="00FF2A46" w:rsidRDefault="00C67C67" w:rsidP="00C00C01">
            <w:pPr>
              <w:pStyle w:val="a3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F2A46">
              <w:rPr>
                <w:b w:val="0"/>
                <w:color w:val="auto"/>
                <w:sz w:val="24"/>
                <w:szCs w:val="24"/>
              </w:rPr>
              <w:t>Социологические методы</w:t>
            </w:r>
          </w:p>
          <w:p w:rsidR="00C67C67" w:rsidRPr="00FF2A46" w:rsidRDefault="00C67C67" w:rsidP="00C00C01">
            <w:pPr>
              <w:pStyle w:val="a3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</w:t>
            </w:r>
            <w:r w:rsidRPr="00FF2A46">
              <w:rPr>
                <w:b w:val="0"/>
                <w:color w:val="auto"/>
                <w:sz w:val="24"/>
                <w:szCs w:val="24"/>
              </w:rPr>
              <w:t>сихологические методы</w:t>
            </w:r>
          </w:p>
          <w:p w:rsidR="00C67C67" w:rsidRPr="00FF2A46" w:rsidRDefault="00C67C67" w:rsidP="00C00C01">
            <w:pPr>
              <w:pStyle w:val="a3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7C67" w:rsidRDefault="00C67C67" w:rsidP="00FF2A46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Default="00D00DE8" w:rsidP="00FF2A46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21</w:t>
            </w:r>
          </w:p>
          <w:p w:rsidR="00C67C67" w:rsidRPr="0003291A" w:rsidRDefault="00C67C67" w:rsidP="00FF2A46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03291A">
              <w:rPr>
                <w:b w:val="0"/>
                <w:color w:val="auto"/>
                <w:sz w:val="24"/>
                <w:szCs w:val="24"/>
                <w:lang w:val="en-US"/>
              </w:rPr>
              <w:t>1</w:t>
            </w:r>
          </w:p>
          <w:p w:rsidR="00C67C67" w:rsidRPr="006D39B1" w:rsidRDefault="00C67C67" w:rsidP="00D00DE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D00DE8">
              <w:rPr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CC3151" w:rsidRDefault="00100E67" w:rsidP="00BF19D0">
            <w:pPr>
              <w:pStyle w:val="a3"/>
              <w:shd w:val="clear" w:color="auto" w:fill="auto"/>
              <w:ind w:left="-426" w:firstLine="46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F2A46">
              <w:rPr>
                <w:b w:val="0"/>
                <w:color w:val="auto"/>
                <w:sz w:val="24"/>
                <w:szCs w:val="24"/>
                <w:lang w:val="en-US"/>
              </w:rPr>
              <w:t>VI</w:t>
            </w:r>
            <w:r>
              <w:rPr>
                <w:b w:val="0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7087" w:type="dxa"/>
            <w:shd w:val="clear" w:color="auto" w:fill="auto"/>
          </w:tcPr>
          <w:p w:rsidR="00C67C67" w:rsidRPr="00FF2A46" w:rsidRDefault="00C67C67" w:rsidP="00C00C01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Диагностическое обеспечение выявления потребностей и мотивов инвалидов</w:t>
            </w:r>
            <w:r w:rsidRPr="00FF2A46">
              <w:rPr>
                <w:b w:val="0"/>
                <w:color w:val="auto"/>
                <w:sz w:val="24"/>
                <w:szCs w:val="24"/>
              </w:rPr>
              <w:t>:</w:t>
            </w:r>
          </w:p>
          <w:p w:rsidR="00C67C67" w:rsidRPr="00FF2A46" w:rsidRDefault="00C67C67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F2A46">
              <w:rPr>
                <w:b w:val="0"/>
                <w:color w:val="auto"/>
                <w:sz w:val="24"/>
                <w:szCs w:val="24"/>
              </w:rPr>
              <w:t>Методика 1. Методика А.Маслоу</w:t>
            </w:r>
          </w:p>
          <w:p w:rsidR="00C67C67" w:rsidRPr="00FF2A46" w:rsidRDefault="00C67C67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sz w:val="24"/>
                <w:szCs w:val="24"/>
              </w:rPr>
            </w:pPr>
            <w:r w:rsidRPr="00FF2A46">
              <w:rPr>
                <w:b w:val="0"/>
                <w:sz w:val="24"/>
                <w:szCs w:val="24"/>
              </w:rPr>
              <w:t>Методика 2. Диагностика личностных и групповых базовых потребностей</w:t>
            </w:r>
          </w:p>
          <w:p w:rsidR="00C67C67" w:rsidRPr="00FF2A46" w:rsidRDefault="00C67C67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sz w:val="24"/>
                <w:szCs w:val="24"/>
              </w:rPr>
            </w:pPr>
            <w:r w:rsidRPr="00FF2A46">
              <w:rPr>
                <w:b w:val="0"/>
                <w:sz w:val="24"/>
                <w:szCs w:val="24"/>
              </w:rPr>
              <w:t>Методика 3. Диагностика мотивационной структуры личности (Мильмана)</w:t>
            </w:r>
          </w:p>
          <w:p w:rsidR="00C67C67" w:rsidRPr="004F4004" w:rsidRDefault="00C67C67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sz w:val="24"/>
                <w:szCs w:val="24"/>
              </w:rPr>
            </w:pPr>
            <w:r w:rsidRPr="00FF2A46">
              <w:rPr>
                <w:b w:val="0"/>
                <w:sz w:val="24"/>
                <w:szCs w:val="24"/>
              </w:rPr>
              <w:t>Методика 4. Социально-психологические установки личности (О.Ф.Потемкиной)</w:t>
            </w:r>
          </w:p>
          <w:p w:rsidR="006D39B1" w:rsidRPr="006D39B1" w:rsidRDefault="006D39B1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1.</w:t>
            </w:r>
          </w:p>
          <w:p w:rsidR="00C67C67" w:rsidRDefault="006D39B1" w:rsidP="00DC4642">
            <w:pPr>
              <w:pStyle w:val="a3"/>
              <w:shd w:val="clear" w:color="auto" w:fill="auto"/>
              <w:tabs>
                <w:tab w:val="center" w:pos="3435"/>
              </w:tabs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Приложение 2.</w:t>
            </w:r>
            <w:r w:rsidR="00DC4642">
              <w:rPr>
                <w:b w:val="0"/>
                <w:color w:val="auto"/>
                <w:sz w:val="24"/>
                <w:szCs w:val="24"/>
              </w:rPr>
              <w:tab/>
            </w:r>
          </w:p>
          <w:p w:rsidR="006D39B1" w:rsidRPr="00FF2A46" w:rsidRDefault="006D39B1" w:rsidP="002A11A2">
            <w:pPr>
              <w:pStyle w:val="a3"/>
              <w:shd w:val="clear" w:color="auto" w:fill="auto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7C67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Default="00D00DE8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24</w:t>
            </w:r>
          </w:p>
          <w:p w:rsidR="00C67C67" w:rsidRPr="0003291A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D00DE8">
              <w:rPr>
                <w:b w:val="0"/>
                <w:color w:val="auto"/>
                <w:sz w:val="24"/>
                <w:szCs w:val="24"/>
              </w:rPr>
              <w:t>4</w:t>
            </w:r>
          </w:p>
          <w:p w:rsidR="00C67C67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Pr="0003291A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03291A">
              <w:rPr>
                <w:b w:val="0"/>
                <w:color w:val="auto"/>
                <w:sz w:val="24"/>
                <w:szCs w:val="24"/>
                <w:lang w:val="en-US"/>
              </w:rPr>
              <w:t>7</w:t>
            </w:r>
          </w:p>
          <w:p w:rsidR="00C67C67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Default="00CE20A2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</w:t>
            </w:r>
            <w:r w:rsidR="00D00DE8">
              <w:rPr>
                <w:b w:val="0"/>
                <w:color w:val="auto"/>
                <w:sz w:val="24"/>
                <w:szCs w:val="24"/>
              </w:rPr>
              <w:t>8</w:t>
            </w:r>
          </w:p>
          <w:p w:rsidR="00C67C67" w:rsidRDefault="00C67C67" w:rsidP="00ED76AF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C67C67" w:rsidRDefault="00C67C67" w:rsidP="00CE20A2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</w:t>
            </w:r>
            <w:r w:rsidR="00D00DE8">
              <w:rPr>
                <w:b w:val="0"/>
                <w:color w:val="auto"/>
                <w:sz w:val="24"/>
                <w:szCs w:val="24"/>
              </w:rPr>
              <w:t>6</w:t>
            </w:r>
          </w:p>
          <w:p w:rsidR="006D39B1" w:rsidRDefault="006D39B1" w:rsidP="00CE20A2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4</w:t>
            </w:r>
            <w:r w:rsidR="00D00DE8">
              <w:rPr>
                <w:b w:val="0"/>
                <w:color w:val="auto"/>
                <w:sz w:val="24"/>
                <w:szCs w:val="24"/>
              </w:rPr>
              <w:t>2</w:t>
            </w:r>
          </w:p>
          <w:p w:rsidR="006D39B1" w:rsidRPr="00FF2A46" w:rsidRDefault="006D39B1" w:rsidP="00D00DE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6</w:t>
            </w:r>
            <w:r w:rsidR="00D00DE8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C67C67" w:rsidRPr="00FF2A46" w:rsidTr="00DC4642">
        <w:tc>
          <w:tcPr>
            <w:tcW w:w="710" w:type="dxa"/>
            <w:shd w:val="clear" w:color="auto" w:fill="auto"/>
          </w:tcPr>
          <w:p w:rsidR="00C67C67" w:rsidRPr="00100E67" w:rsidRDefault="00100E67" w:rsidP="00CB247F">
            <w:pPr>
              <w:pStyle w:val="a3"/>
              <w:shd w:val="clear" w:color="auto" w:fill="auto"/>
              <w:ind w:left="-426" w:firstLine="426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  <w:lang w:val="en-US"/>
              </w:rPr>
              <w:t>VII</w:t>
            </w:r>
            <w:r w:rsidR="0003291A">
              <w:rPr>
                <w:b w:val="0"/>
                <w:color w:val="auto"/>
                <w:sz w:val="24"/>
                <w:szCs w:val="24"/>
                <w:lang w:val="en-US"/>
              </w:rPr>
              <w:t>I</w:t>
            </w:r>
          </w:p>
        </w:tc>
        <w:tc>
          <w:tcPr>
            <w:tcW w:w="7087" w:type="dxa"/>
            <w:shd w:val="clear" w:color="auto" w:fill="auto"/>
          </w:tcPr>
          <w:p w:rsidR="00C67C67" w:rsidRPr="006D39B1" w:rsidRDefault="00C67C67" w:rsidP="00C00C01">
            <w:pPr>
              <w:pStyle w:val="a3"/>
              <w:ind w:left="34" w:hanging="34"/>
              <w:jc w:val="left"/>
              <w:rPr>
                <w:color w:val="auto"/>
                <w:sz w:val="24"/>
                <w:szCs w:val="24"/>
              </w:rPr>
            </w:pPr>
            <w:r w:rsidRPr="006D39B1">
              <w:rPr>
                <w:color w:val="auto"/>
                <w:sz w:val="24"/>
                <w:szCs w:val="24"/>
              </w:rPr>
              <w:t>Использованная литература</w:t>
            </w:r>
          </w:p>
          <w:p w:rsidR="00C67C67" w:rsidRPr="00FF2A46" w:rsidRDefault="00C67C67" w:rsidP="00C00C01">
            <w:pPr>
              <w:pStyle w:val="a3"/>
              <w:ind w:left="34" w:hanging="34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7C67" w:rsidRPr="0003291A" w:rsidRDefault="006D39B1" w:rsidP="00D00DE8">
            <w:pPr>
              <w:pStyle w:val="a3"/>
              <w:shd w:val="clear" w:color="auto" w:fill="auto"/>
              <w:ind w:left="-426" w:firstLine="568"/>
              <w:jc w:val="left"/>
              <w:rPr>
                <w:b w:val="0"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color w:val="auto"/>
                <w:sz w:val="24"/>
                <w:szCs w:val="24"/>
              </w:rPr>
              <w:t>7</w:t>
            </w:r>
            <w:r w:rsidR="00D00DE8">
              <w:rPr>
                <w:b w:val="0"/>
                <w:color w:val="auto"/>
                <w:sz w:val="24"/>
                <w:szCs w:val="24"/>
              </w:rPr>
              <w:t>5</w:t>
            </w:r>
          </w:p>
        </w:tc>
      </w:tr>
    </w:tbl>
    <w:p w:rsidR="00270080" w:rsidRPr="00FF2A46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1663AD" w:rsidRDefault="001663AD" w:rsidP="001663AD">
      <w:pPr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44"/>
          <w:szCs w:val="44"/>
        </w:rPr>
        <w:t xml:space="preserve">Для получения полной версии документа, напишите, пожалуйста, на электронную почту </w:t>
      </w:r>
      <w:hyperlink r:id="rId8" w:tgtFrame="_blank" w:history="1">
        <w:r>
          <w:rPr>
            <w:rStyle w:val="ac"/>
            <w:rFonts w:ascii="Arial" w:hAnsi="Arial" w:cs="Arial"/>
            <w:color w:val="1155CC"/>
            <w:sz w:val="44"/>
            <w:szCs w:val="44"/>
          </w:rPr>
          <w:t>documents@ocri.ru</w:t>
        </w:r>
      </w:hyperlink>
      <w:r>
        <w:rPr>
          <w:color w:val="000000"/>
          <w:sz w:val="44"/>
          <w:szCs w:val="44"/>
        </w:rPr>
        <w:t xml:space="preserve">, указав в теме письма «Заявка на методическое пособие (полное название документа)».  </w:t>
      </w:r>
    </w:p>
    <w:p w:rsidR="00310256" w:rsidRPr="00FF2A46" w:rsidRDefault="00310256" w:rsidP="001663AD">
      <w:pPr>
        <w:pStyle w:val="a3"/>
        <w:ind w:left="-426" w:firstLine="568"/>
        <w:jc w:val="left"/>
        <w:rPr>
          <w:color w:val="auto"/>
          <w:sz w:val="24"/>
          <w:szCs w:val="24"/>
        </w:rPr>
      </w:pPr>
    </w:p>
    <w:p w:rsidR="00270080" w:rsidRPr="001663AD" w:rsidRDefault="00270080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FF2A46" w:rsidRPr="001663AD" w:rsidRDefault="00FF2A46" w:rsidP="00C26D65">
      <w:pPr>
        <w:pStyle w:val="a3"/>
        <w:ind w:left="-426" w:firstLine="568"/>
        <w:rPr>
          <w:color w:val="auto"/>
          <w:sz w:val="24"/>
          <w:szCs w:val="24"/>
        </w:rPr>
      </w:pPr>
    </w:p>
    <w:p w:rsidR="00693717" w:rsidRPr="00693717" w:rsidRDefault="00693717" w:rsidP="001663AD">
      <w:pPr>
        <w:pStyle w:val="a3"/>
        <w:jc w:val="left"/>
        <w:rPr>
          <w:color w:val="auto"/>
          <w:sz w:val="24"/>
          <w:szCs w:val="24"/>
        </w:rPr>
      </w:pPr>
    </w:p>
    <w:sectPr w:rsidR="00693717" w:rsidRPr="00693717" w:rsidSect="005B3F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849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42" w:rsidRDefault="00DC4642" w:rsidP="00C00C01">
      <w:r>
        <w:separator/>
      </w:r>
    </w:p>
  </w:endnote>
  <w:endnote w:type="continuationSeparator" w:id="0">
    <w:p w:rsidR="00DC4642" w:rsidRDefault="00DC4642" w:rsidP="00C0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42" w:rsidRDefault="00DC464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422064"/>
      <w:docPartObj>
        <w:docPartGallery w:val="Page Numbers (Bottom of Page)"/>
        <w:docPartUnique/>
      </w:docPartObj>
    </w:sdtPr>
    <w:sdtEndPr/>
    <w:sdtContent>
      <w:p w:rsidR="00DC4642" w:rsidRDefault="00DC46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3AD">
          <w:rPr>
            <w:noProof/>
          </w:rPr>
          <w:t>3</w:t>
        </w:r>
        <w:r>
          <w:fldChar w:fldCharType="end"/>
        </w:r>
      </w:p>
    </w:sdtContent>
  </w:sdt>
  <w:p w:rsidR="00DC4642" w:rsidRDefault="00DC464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42" w:rsidRDefault="00DC46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42" w:rsidRDefault="00DC4642" w:rsidP="00C00C01">
      <w:r>
        <w:separator/>
      </w:r>
    </w:p>
  </w:footnote>
  <w:footnote w:type="continuationSeparator" w:id="0">
    <w:p w:rsidR="00DC4642" w:rsidRDefault="00DC4642" w:rsidP="00C0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42" w:rsidRDefault="00DC464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42" w:rsidRDefault="00DC464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42" w:rsidRDefault="00DC46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265CF"/>
    <w:multiLevelType w:val="hybridMultilevel"/>
    <w:tmpl w:val="22B84016"/>
    <w:lvl w:ilvl="0" w:tplc="D3DC4A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350"/>
    <w:multiLevelType w:val="multilevel"/>
    <w:tmpl w:val="6C5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8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54C2D"/>
    <w:multiLevelType w:val="multilevel"/>
    <w:tmpl w:val="4CC6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45D19"/>
    <w:multiLevelType w:val="multilevel"/>
    <w:tmpl w:val="B92C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66F38"/>
    <w:multiLevelType w:val="multilevel"/>
    <w:tmpl w:val="1A92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D3E8E"/>
    <w:multiLevelType w:val="hybridMultilevel"/>
    <w:tmpl w:val="1DB4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41BD"/>
    <w:multiLevelType w:val="hybridMultilevel"/>
    <w:tmpl w:val="C40CB8B8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EB95A43"/>
    <w:multiLevelType w:val="hybridMultilevel"/>
    <w:tmpl w:val="D5B04608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4B30D97"/>
    <w:multiLevelType w:val="hybridMultilevel"/>
    <w:tmpl w:val="4AF2A6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60C92"/>
    <w:multiLevelType w:val="multilevel"/>
    <w:tmpl w:val="E858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91F7B"/>
    <w:multiLevelType w:val="multilevel"/>
    <w:tmpl w:val="B274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E4746"/>
    <w:multiLevelType w:val="hybridMultilevel"/>
    <w:tmpl w:val="0E68152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71C77"/>
    <w:multiLevelType w:val="multilevel"/>
    <w:tmpl w:val="756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22325"/>
    <w:multiLevelType w:val="multilevel"/>
    <w:tmpl w:val="902A3A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2F2319F1"/>
    <w:multiLevelType w:val="hybridMultilevel"/>
    <w:tmpl w:val="9250800E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2482E14"/>
    <w:multiLevelType w:val="hybridMultilevel"/>
    <w:tmpl w:val="9B9E7CDC"/>
    <w:lvl w:ilvl="0" w:tplc="2B2E08E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2E1CD0"/>
    <w:multiLevelType w:val="hybridMultilevel"/>
    <w:tmpl w:val="386AC6C0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0542DA"/>
    <w:multiLevelType w:val="hybridMultilevel"/>
    <w:tmpl w:val="8FB0DE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DC685F"/>
    <w:multiLevelType w:val="hybridMultilevel"/>
    <w:tmpl w:val="4A32BB42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7CF2FF8"/>
    <w:multiLevelType w:val="multilevel"/>
    <w:tmpl w:val="04A4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F411A"/>
    <w:multiLevelType w:val="multilevel"/>
    <w:tmpl w:val="DE68C824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3041D"/>
    <w:multiLevelType w:val="hybridMultilevel"/>
    <w:tmpl w:val="F0FA7094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5D5551"/>
    <w:multiLevelType w:val="multilevel"/>
    <w:tmpl w:val="A476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0155C"/>
    <w:multiLevelType w:val="hybridMultilevel"/>
    <w:tmpl w:val="ED78C3E2"/>
    <w:lvl w:ilvl="0" w:tplc="0D16800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B2D3130"/>
    <w:multiLevelType w:val="hybridMultilevel"/>
    <w:tmpl w:val="8F0AF57C"/>
    <w:lvl w:ilvl="0" w:tplc="04190015">
      <w:start w:val="1"/>
      <w:numFmt w:val="upp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3971EB5"/>
    <w:multiLevelType w:val="hybridMultilevel"/>
    <w:tmpl w:val="119E3D10"/>
    <w:lvl w:ilvl="0" w:tplc="F120FA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147468"/>
    <w:multiLevelType w:val="multilevel"/>
    <w:tmpl w:val="042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7444E"/>
    <w:multiLevelType w:val="hybridMultilevel"/>
    <w:tmpl w:val="F59C02FC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807489D"/>
    <w:multiLevelType w:val="hybridMultilevel"/>
    <w:tmpl w:val="6C5A3406"/>
    <w:lvl w:ilvl="0" w:tplc="3FD418B6">
      <w:start w:val="1"/>
      <w:numFmt w:val="upperRoman"/>
      <w:lvlText w:val="%1."/>
      <w:lvlJc w:val="left"/>
      <w:pPr>
        <w:ind w:left="369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9" w15:restartNumberingAfterBreak="0">
    <w:nsid w:val="5A832A63"/>
    <w:multiLevelType w:val="multilevel"/>
    <w:tmpl w:val="AC7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86FB9"/>
    <w:multiLevelType w:val="hybridMultilevel"/>
    <w:tmpl w:val="B54A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33CB3"/>
    <w:multiLevelType w:val="multilevel"/>
    <w:tmpl w:val="D796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FA41DD"/>
    <w:multiLevelType w:val="multilevel"/>
    <w:tmpl w:val="0486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21594"/>
    <w:multiLevelType w:val="multilevel"/>
    <w:tmpl w:val="3954C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34" w15:restartNumberingAfterBreak="0">
    <w:nsid w:val="62911C77"/>
    <w:multiLevelType w:val="hybridMultilevel"/>
    <w:tmpl w:val="72386D44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3B678B1"/>
    <w:multiLevelType w:val="multilevel"/>
    <w:tmpl w:val="C9A6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64D91"/>
    <w:multiLevelType w:val="hybridMultilevel"/>
    <w:tmpl w:val="EFEE0B8A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ADD61F9"/>
    <w:multiLevelType w:val="multilevel"/>
    <w:tmpl w:val="C7AC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F370E5"/>
    <w:multiLevelType w:val="multilevel"/>
    <w:tmpl w:val="BF7A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9704E5"/>
    <w:multiLevelType w:val="hybridMultilevel"/>
    <w:tmpl w:val="C65A0286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8B878E9"/>
    <w:multiLevelType w:val="hybridMultilevel"/>
    <w:tmpl w:val="AC18BA56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9336A00"/>
    <w:multiLevelType w:val="multilevel"/>
    <w:tmpl w:val="BEC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46435"/>
    <w:multiLevelType w:val="hybridMultilevel"/>
    <w:tmpl w:val="90081324"/>
    <w:lvl w:ilvl="0" w:tplc="04190015">
      <w:start w:val="1"/>
      <w:numFmt w:val="upperLetter"/>
      <w:lvlText w:val="%1."/>
      <w:lvlJc w:val="left"/>
      <w:pPr>
        <w:ind w:left="862" w:hanging="360"/>
      </w:pPr>
    </w:lvl>
    <w:lvl w:ilvl="1" w:tplc="04190015">
      <w:start w:val="1"/>
      <w:numFmt w:val="upp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CC90471"/>
    <w:multiLevelType w:val="hybridMultilevel"/>
    <w:tmpl w:val="C8E243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4692E"/>
    <w:multiLevelType w:val="multilevel"/>
    <w:tmpl w:val="273C8D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8"/>
  </w:num>
  <w:num w:numId="4">
    <w:abstractNumId w:val="41"/>
  </w:num>
  <w:num w:numId="5">
    <w:abstractNumId w:val="1"/>
  </w:num>
  <w:num w:numId="6">
    <w:abstractNumId w:val="22"/>
  </w:num>
  <w:num w:numId="7">
    <w:abstractNumId w:val="0"/>
  </w:num>
  <w:num w:numId="8">
    <w:abstractNumId w:val="12"/>
  </w:num>
  <w:num w:numId="9">
    <w:abstractNumId w:val="3"/>
  </w:num>
  <w:num w:numId="10">
    <w:abstractNumId w:val="32"/>
    <w:lvlOverride w:ilvl="0">
      <w:lvl w:ilvl="0">
        <w:numFmt w:val="lowerLetter"/>
        <w:lvlText w:val="%1."/>
        <w:lvlJc w:val="left"/>
      </w:lvl>
    </w:lvlOverride>
  </w:num>
  <w:num w:numId="11">
    <w:abstractNumId w:val="10"/>
    <w:lvlOverride w:ilvl="0">
      <w:lvl w:ilvl="0">
        <w:numFmt w:val="lowerLetter"/>
        <w:lvlText w:val="%1."/>
        <w:lvlJc w:val="left"/>
      </w:lvl>
    </w:lvlOverride>
  </w:num>
  <w:num w:numId="12">
    <w:abstractNumId w:val="26"/>
    <w:lvlOverride w:ilvl="0">
      <w:lvl w:ilvl="0">
        <w:numFmt w:val="lowerLetter"/>
        <w:lvlText w:val="%1."/>
        <w:lvlJc w:val="left"/>
      </w:lvl>
    </w:lvlOverride>
  </w:num>
  <w:num w:numId="13">
    <w:abstractNumId w:val="35"/>
    <w:lvlOverride w:ilvl="0">
      <w:lvl w:ilvl="0">
        <w:numFmt w:val="lowerLetter"/>
        <w:lvlText w:val="%1."/>
        <w:lvlJc w:val="left"/>
      </w:lvl>
    </w:lvlOverride>
  </w:num>
  <w:num w:numId="14">
    <w:abstractNumId w:val="31"/>
    <w:lvlOverride w:ilvl="0">
      <w:lvl w:ilvl="0">
        <w:numFmt w:val="lowerLetter"/>
        <w:lvlText w:val="%1."/>
        <w:lvlJc w:val="left"/>
      </w:lvl>
    </w:lvlOverride>
  </w:num>
  <w:num w:numId="15">
    <w:abstractNumId w:val="4"/>
    <w:lvlOverride w:ilvl="0">
      <w:lvl w:ilvl="0">
        <w:numFmt w:val="lowerLetter"/>
        <w:lvlText w:val="%1."/>
        <w:lvlJc w:val="left"/>
      </w:lvl>
    </w:lvlOverride>
  </w:num>
  <w:num w:numId="16">
    <w:abstractNumId w:val="37"/>
    <w:lvlOverride w:ilvl="0">
      <w:lvl w:ilvl="0">
        <w:numFmt w:val="lowerLetter"/>
        <w:lvlText w:val="%1."/>
        <w:lvlJc w:val="left"/>
      </w:lvl>
    </w:lvlOverride>
  </w:num>
  <w:num w:numId="17">
    <w:abstractNumId w:val="19"/>
    <w:lvlOverride w:ilvl="0">
      <w:lvl w:ilvl="0">
        <w:numFmt w:val="lowerLetter"/>
        <w:lvlText w:val="%1."/>
        <w:lvlJc w:val="left"/>
      </w:lvl>
    </w:lvlOverride>
  </w:num>
  <w:num w:numId="18">
    <w:abstractNumId w:val="29"/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5"/>
  </w:num>
  <w:num w:numId="23">
    <w:abstractNumId w:val="13"/>
  </w:num>
  <w:num w:numId="24">
    <w:abstractNumId w:val="44"/>
  </w:num>
  <w:num w:numId="25">
    <w:abstractNumId w:val="33"/>
  </w:num>
  <w:num w:numId="26">
    <w:abstractNumId w:val="30"/>
  </w:num>
  <w:num w:numId="27">
    <w:abstractNumId w:val="15"/>
  </w:num>
  <w:num w:numId="28">
    <w:abstractNumId w:val="5"/>
  </w:num>
  <w:num w:numId="29">
    <w:abstractNumId w:val="23"/>
  </w:num>
  <w:num w:numId="30">
    <w:abstractNumId w:val="40"/>
  </w:num>
  <w:num w:numId="31">
    <w:abstractNumId w:val="8"/>
  </w:num>
  <w:num w:numId="32">
    <w:abstractNumId w:val="43"/>
  </w:num>
  <w:num w:numId="33">
    <w:abstractNumId w:val="36"/>
  </w:num>
  <w:num w:numId="34">
    <w:abstractNumId w:val="42"/>
  </w:num>
  <w:num w:numId="35">
    <w:abstractNumId w:val="21"/>
  </w:num>
  <w:num w:numId="36">
    <w:abstractNumId w:val="6"/>
  </w:num>
  <w:num w:numId="37">
    <w:abstractNumId w:val="14"/>
  </w:num>
  <w:num w:numId="38">
    <w:abstractNumId w:val="27"/>
  </w:num>
  <w:num w:numId="39">
    <w:abstractNumId w:val="39"/>
  </w:num>
  <w:num w:numId="40">
    <w:abstractNumId w:val="7"/>
  </w:num>
  <w:num w:numId="41">
    <w:abstractNumId w:val="24"/>
  </w:num>
  <w:num w:numId="42">
    <w:abstractNumId w:val="18"/>
  </w:num>
  <w:num w:numId="43">
    <w:abstractNumId w:val="34"/>
  </w:num>
  <w:num w:numId="44">
    <w:abstractNumId w:val="16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6"/>
    <w:rsid w:val="0001792C"/>
    <w:rsid w:val="0003291A"/>
    <w:rsid w:val="00035B16"/>
    <w:rsid w:val="00062D13"/>
    <w:rsid w:val="00063600"/>
    <w:rsid w:val="000B77A3"/>
    <w:rsid w:val="000D16A1"/>
    <w:rsid w:val="000D65A1"/>
    <w:rsid w:val="00100E67"/>
    <w:rsid w:val="00106E93"/>
    <w:rsid w:val="00131A85"/>
    <w:rsid w:val="00134115"/>
    <w:rsid w:val="00160A10"/>
    <w:rsid w:val="001663AD"/>
    <w:rsid w:val="00170902"/>
    <w:rsid w:val="00180C66"/>
    <w:rsid w:val="00190316"/>
    <w:rsid w:val="001C274B"/>
    <w:rsid w:val="001E0F3B"/>
    <w:rsid w:val="001E6C99"/>
    <w:rsid w:val="0020120B"/>
    <w:rsid w:val="00244937"/>
    <w:rsid w:val="00252147"/>
    <w:rsid w:val="00270080"/>
    <w:rsid w:val="002A11A2"/>
    <w:rsid w:val="002B7C7B"/>
    <w:rsid w:val="002C22AD"/>
    <w:rsid w:val="00310256"/>
    <w:rsid w:val="00320DF0"/>
    <w:rsid w:val="00354006"/>
    <w:rsid w:val="00366750"/>
    <w:rsid w:val="003778FC"/>
    <w:rsid w:val="003E4585"/>
    <w:rsid w:val="003F4DD8"/>
    <w:rsid w:val="003F4E63"/>
    <w:rsid w:val="003F5B2D"/>
    <w:rsid w:val="004032C1"/>
    <w:rsid w:val="00431ADB"/>
    <w:rsid w:val="00432056"/>
    <w:rsid w:val="004469B7"/>
    <w:rsid w:val="0045792F"/>
    <w:rsid w:val="00476F4E"/>
    <w:rsid w:val="00490C83"/>
    <w:rsid w:val="004B53DE"/>
    <w:rsid w:val="004C187F"/>
    <w:rsid w:val="004E5C03"/>
    <w:rsid w:val="004F4004"/>
    <w:rsid w:val="005131F5"/>
    <w:rsid w:val="00554544"/>
    <w:rsid w:val="00572B98"/>
    <w:rsid w:val="00573157"/>
    <w:rsid w:val="005B3FEE"/>
    <w:rsid w:val="005B5FDB"/>
    <w:rsid w:val="005D017E"/>
    <w:rsid w:val="006018A4"/>
    <w:rsid w:val="00615D02"/>
    <w:rsid w:val="0064734C"/>
    <w:rsid w:val="00673ABD"/>
    <w:rsid w:val="00680BF2"/>
    <w:rsid w:val="00693717"/>
    <w:rsid w:val="00696970"/>
    <w:rsid w:val="006A64E9"/>
    <w:rsid w:val="006D39B1"/>
    <w:rsid w:val="00742D62"/>
    <w:rsid w:val="007852C1"/>
    <w:rsid w:val="007A602D"/>
    <w:rsid w:val="00824E31"/>
    <w:rsid w:val="00842BC4"/>
    <w:rsid w:val="0086175C"/>
    <w:rsid w:val="0089582B"/>
    <w:rsid w:val="008A559C"/>
    <w:rsid w:val="008B5960"/>
    <w:rsid w:val="008B5D57"/>
    <w:rsid w:val="0090316D"/>
    <w:rsid w:val="009305A9"/>
    <w:rsid w:val="00977853"/>
    <w:rsid w:val="0098486B"/>
    <w:rsid w:val="00A759DD"/>
    <w:rsid w:val="00AD7534"/>
    <w:rsid w:val="00AE0631"/>
    <w:rsid w:val="00B11982"/>
    <w:rsid w:val="00BA100F"/>
    <w:rsid w:val="00BA41E8"/>
    <w:rsid w:val="00BB09EE"/>
    <w:rsid w:val="00BF19D0"/>
    <w:rsid w:val="00BF7A90"/>
    <w:rsid w:val="00C00C01"/>
    <w:rsid w:val="00C0754F"/>
    <w:rsid w:val="00C16F57"/>
    <w:rsid w:val="00C2107E"/>
    <w:rsid w:val="00C26D65"/>
    <w:rsid w:val="00C51CC6"/>
    <w:rsid w:val="00C67C67"/>
    <w:rsid w:val="00C9500C"/>
    <w:rsid w:val="00CB247F"/>
    <w:rsid w:val="00CC3151"/>
    <w:rsid w:val="00CC472B"/>
    <w:rsid w:val="00CE20A2"/>
    <w:rsid w:val="00CE78A4"/>
    <w:rsid w:val="00CF3CE5"/>
    <w:rsid w:val="00CF6D35"/>
    <w:rsid w:val="00D00DE8"/>
    <w:rsid w:val="00D0331C"/>
    <w:rsid w:val="00D45B83"/>
    <w:rsid w:val="00D664CD"/>
    <w:rsid w:val="00DC4642"/>
    <w:rsid w:val="00DE06C9"/>
    <w:rsid w:val="00DE0CD9"/>
    <w:rsid w:val="00E144AD"/>
    <w:rsid w:val="00E7494B"/>
    <w:rsid w:val="00E7762A"/>
    <w:rsid w:val="00E9240B"/>
    <w:rsid w:val="00EA5E2E"/>
    <w:rsid w:val="00ED76AF"/>
    <w:rsid w:val="00EE3B0A"/>
    <w:rsid w:val="00F03D32"/>
    <w:rsid w:val="00F0704A"/>
    <w:rsid w:val="00F6223A"/>
    <w:rsid w:val="00F734C6"/>
    <w:rsid w:val="00F762D0"/>
    <w:rsid w:val="00F86579"/>
    <w:rsid w:val="00FA6FDD"/>
    <w:rsid w:val="00FB06DD"/>
    <w:rsid w:val="00FB3718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9898FD1E-A6A4-40CC-B582-1C472C19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E93"/>
    <w:pPr>
      <w:keepNext/>
      <w:shd w:val="clear" w:color="auto" w:fill="FFFFFF"/>
      <w:autoSpaceDE w:val="0"/>
      <w:autoSpaceDN w:val="0"/>
      <w:adjustRightInd w:val="0"/>
      <w:outlineLvl w:val="0"/>
    </w:pPr>
    <w:rPr>
      <w:sz w:val="32"/>
      <w:lang w:val="en-US"/>
    </w:rPr>
  </w:style>
  <w:style w:type="paragraph" w:styleId="2">
    <w:name w:val="heading 2"/>
    <w:basedOn w:val="a"/>
    <w:link w:val="20"/>
    <w:uiPriority w:val="9"/>
    <w:qFormat/>
    <w:rsid w:val="004032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B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2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E93"/>
    <w:rPr>
      <w:rFonts w:ascii="Times New Roman" w:eastAsia="Times New Roman" w:hAnsi="Times New Roman" w:cs="Times New Roman"/>
      <w:sz w:val="32"/>
      <w:szCs w:val="24"/>
      <w:shd w:val="clear" w:color="auto" w:fill="FFFFFF"/>
      <w:lang w:val="en-US" w:eastAsia="ru-RU"/>
    </w:rPr>
  </w:style>
  <w:style w:type="paragraph" w:styleId="a3">
    <w:name w:val="Title"/>
    <w:basedOn w:val="a"/>
    <w:link w:val="a4"/>
    <w:qFormat/>
    <w:rsid w:val="00106E9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33"/>
      <w:szCs w:val="33"/>
    </w:rPr>
  </w:style>
  <w:style w:type="character" w:customStyle="1" w:styleId="a4">
    <w:name w:val="Название Знак"/>
    <w:basedOn w:val="a0"/>
    <w:link w:val="a3"/>
    <w:rsid w:val="00106E93"/>
    <w:rPr>
      <w:rFonts w:ascii="Times New Roman" w:eastAsia="Times New Roman" w:hAnsi="Times New Roman" w:cs="Times New Roman"/>
      <w:b/>
      <w:bCs/>
      <w:color w:val="000000"/>
      <w:sz w:val="33"/>
      <w:szCs w:val="3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F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5F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5FDB"/>
  </w:style>
  <w:style w:type="character" w:styleId="a6">
    <w:name w:val="Strong"/>
    <w:basedOn w:val="a0"/>
    <w:uiPriority w:val="22"/>
    <w:qFormat/>
    <w:rsid w:val="005B5FDB"/>
    <w:rPr>
      <w:b/>
      <w:bCs/>
    </w:rPr>
  </w:style>
  <w:style w:type="table" w:styleId="a7">
    <w:name w:val="Table Grid"/>
    <w:basedOn w:val="a1"/>
    <w:uiPriority w:val="59"/>
    <w:rsid w:val="005B5FD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469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4469B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852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52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80BF2"/>
    <w:pPr>
      <w:ind w:left="720"/>
      <w:contextualSpacing/>
    </w:pPr>
  </w:style>
  <w:style w:type="paragraph" w:customStyle="1" w:styleId="ConsPlusTitle">
    <w:name w:val="ConsPlusTitle"/>
    <w:uiPriority w:val="99"/>
    <w:rsid w:val="00742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270080"/>
  </w:style>
  <w:style w:type="character" w:styleId="ac">
    <w:name w:val="Hyperlink"/>
    <w:basedOn w:val="a0"/>
    <w:uiPriority w:val="99"/>
    <w:semiHidden/>
    <w:unhideWhenUsed/>
    <w:rsid w:val="00C26D6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00C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00C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0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2107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C2107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4032C1"/>
  </w:style>
  <w:style w:type="character" w:styleId="af1">
    <w:name w:val="FollowedHyperlink"/>
    <w:basedOn w:val="a0"/>
    <w:uiPriority w:val="99"/>
    <w:semiHidden/>
    <w:unhideWhenUsed/>
    <w:rsid w:val="004032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s@ocr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7622-9180-4CD5-9121-45DF06F4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ОЦРИ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Рогачёва</dc:creator>
  <cp:keywords/>
  <dc:description/>
  <cp:lastModifiedBy>Вера Владимировна Золотарева</cp:lastModifiedBy>
  <cp:revision>2</cp:revision>
  <cp:lastPrinted>2017-01-18T07:54:00Z</cp:lastPrinted>
  <dcterms:created xsi:type="dcterms:W3CDTF">2018-09-07T09:22:00Z</dcterms:created>
  <dcterms:modified xsi:type="dcterms:W3CDTF">2018-09-07T09:22:00Z</dcterms:modified>
</cp:coreProperties>
</file>